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8F" w:rsidRPr="000678EF" w:rsidRDefault="0030358F" w:rsidP="0030358F">
      <w:pPr>
        <w:widowControl/>
        <w:spacing w:line="440" w:lineRule="exact"/>
        <w:jc w:val="center"/>
        <w:rPr>
          <w:rFonts w:hAnsi="宋体"/>
          <w:b/>
          <w:bCs/>
          <w:snapToGrid w:val="0"/>
          <w:color w:val="000000"/>
          <w:kern w:val="0"/>
          <w:sz w:val="36"/>
          <w:szCs w:val="36"/>
        </w:rPr>
      </w:pPr>
      <w:bookmarkStart w:id="0" w:name="_GoBack"/>
      <w:r w:rsidRPr="000678EF">
        <w:rPr>
          <w:rFonts w:ascii="宋体" w:hAnsi="宋体"/>
          <w:b/>
          <w:bCs/>
          <w:kern w:val="0"/>
          <w:sz w:val="36"/>
          <w:szCs w:val="36"/>
        </w:rPr>
        <w:t>教工</w:t>
      </w:r>
      <w:r w:rsidRPr="000678EF">
        <w:rPr>
          <w:rFonts w:hAnsi="宋体"/>
          <w:b/>
          <w:bCs/>
          <w:snapToGrid w:val="0"/>
          <w:color w:val="000000"/>
          <w:kern w:val="0"/>
          <w:sz w:val="36"/>
          <w:szCs w:val="36"/>
        </w:rPr>
        <w:t>通勤车站点及</w:t>
      </w:r>
      <w:r>
        <w:rPr>
          <w:rFonts w:hAnsi="宋体"/>
          <w:b/>
          <w:bCs/>
          <w:snapToGrid w:val="0"/>
          <w:color w:val="000000"/>
          <w:kern w:val="0"/>
          <w:sz w:val="36"/>
          <w:szCs w:val="36"/>
        </w:rPr>
        <w:t>早晨通勤</w:t>
      </w:r>
      <w:r w:rsidRPr="000678EF">
        <w:rPr>
          <w:rFonts w:hAnsi="宋体"/>
          <w:b/>
          <w:bCs/>
          <w:snapToGrid w:val="0"/>
          <w:color w:val="000000"/>
          <w:kern w:val="0"/>
          <w:sz w:val="36"/>
          <w:szCs w:val="36"/>
        </w:rPr>
        <w:t>时间</w:t>
      </w:r>
    </w:p>
    <w:bookmarkEnd w:id="0"/>
    <w:p w:rsidR="0030358F" w:rsidRPr="000678EF" w:rsidRDefault="0030358F" w:rsidP="0030358F">
      <w:pPr>
        <w:widowControl/>
        <w:spacing w:line="440" w:lineRule="exact"/>
        <w:ind w:firstLineChars="100" w:firstLine="240"/>
        <w:rPr>
          <w:rFonts w:hAnsi="宋体"/>
          <w:snapToGrid w:val="0"/>
          <w:color w:val="000000"/>
          <w:kern w:val="0"/>
          <w:sz w:val="24"/>
        </w:rPr>
      </w:pPr>
      <w:r w:rsidRPr="000678EF">
        <w:rPr>
          <w:rFonts w:hAnsi="宋体"/>
          <w:snapToGrid w:val="0"/>
          <w:color w:val="000000"/>
          <w:kern w:val="0"/>
          <w:sz w:val="24"/>
        </w:rPr>
        <w:t>1</w:t>
      </w:r>
      <w:r w:rsidRPr="000678EF">
        <w:rPr>
          <w:rFonts w:hAnsi="宋体"/>
          <w:snapToGrid w:val="0"/>
          <w:color w:val="000000"/>
          <w:kern w:val="0"/>
          <w:sz w:val="24"/>
        </w:rPr>
        <w:t>．工大线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762"/>
        <w:gridCol w:w="5025"/>
        <w:gridCol w:w="1311"/>
      </w:tblGrid>
      <w:tr w:rsidR="0030358F" w:rsidRPr="000678EF" w:rsidTr="00250976">
        <w:trPr>
          <w:jc w:val="center"/>
        </w:trPr>
        <w:tc>
          <w:tcPr>
            <w:tcW w:w="8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站点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tabs>
                <w:tab w:val="left" w:pos="742"/>
              </w:tabs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停靠点</w:t>
            </w:r>
          </w:p>
        </w:tc>
        <w:tc>
          <w:tcPr>
            <w:tcW w:w="1311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时间</w:t>
            </w:r>
          </w:p>
        </w:tc>
      </w:tr>
      <w:tr w:rsidR="0030358F" w:rsidRPr="000678EF" w:rsidTr="00250976">
        <w:trPr>
          <w:jc w:val="center"/>
        </w:trPr>
        <w:tc>
          <w:tcPr>
            <w:tcW w:w="8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工大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百脑汇门前</w:t>
            </w:r>
          </w:p>
        </w:tc>
        <w:tc>
          <w:tcPr>
            <w:tcW w:w="1311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7:00</w:t>
            </w:r>
          </w:p>
        </w:tc>
      </w:tr>
      <w:tr w:rsidR="0030358F" w:rsidRPr="000678EF" w:rsidTr="00250976">
        <w:trPr>
          <w:jc w:val="center"/>
        </w:trPr>
        <w:tc>
          <w:tcPr>
            <w:tcW w:w="8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汉</w:t>
            </w:r>
            <w:proofErr w:type="gramStart"/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祥</w:t>
            </w:r>
            <w:proofErr w:type="gramEnd"/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街站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西大直街与汉</w:t>
            </w:r>
            <w:proofErr w:type="gramStart"/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祥</w:t>
            </w:r>
            <w:proofErr w:type="gramEnd"/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街交口地铁站</w:t>
            </w:r>
          </w:p>
        </w:tc>
        <w:tc>
          <w:tcPr>
            <w:tcW w:w="1311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7:03</w:t>
            </w:r>
          </w:p>
        </w:tc>
      </w:tr>
      <w:tr w:rsidR="0030358F" w:rsidRPr="000678EF" w:rsidTr="00250976">
        <w:trPr>
          <w:jc w:val="center"/>
        </w:trPr>
        <w:tc>
          <w:tcPr>
            <w:tcW w:w="8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3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通达街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西大直街与</w:t>
            </w:r>
            <w:proofErr w:type="gramStart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七政街</w:t>
            </w:r>
            <w:proofErr w:type="gramEnd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交口前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30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311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7:05</w:t>
            </w:r>
          </w:p>
        </w:tc>
      </w:tr>
      <w:tr w:rsidR="0030358F" w:rsidRPr="000678EF" w:rsidTr="00250976">
        <w:trPr>
          <w:jc w:val="center"/>
        </w:trPr>
        <w:tc>
          <w:tcPr>
            <w:tcW w:w="8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4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和兴路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和兴</w:t>
            </w:r>
            <w:proofErr w:type="gramStart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路工商</w:t>
            </w:r>
            <w:proofErr w:type="gramEnd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银行门前</w:t>
            </w:r>
          </w:p>
        </w:tc>
        <w:tc>
          <w:tcPr>
            <w:tcW w:w="1311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7:08</w:t>
            </w:r>
          </w:p>
        </w:tc>
      </w:tr>
      <w:tr w:rsidR="0030358F" w:rsidRPr="000678EF" w:rsidTr="00250976">
        <w:trPr>
          <w:jc w:val="center"/>
        </w:trPr>
        <w:tc>
          <w:tcPr>
            <w:tcW w:w="8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5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师大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和兴路与中兴街交口前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30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311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7:12</w:t>
            </w:r>
          </w:p>
        </w:tc>
      </w:tr>
      <w:tr w:rsidR="0030358F" w:rsidRPr="000678EF" w:rsidTr="00250976">
        <w:trPr>
          <w:jc w:val="center"/>
        </w:trPr>
        <w:tc>
          <w:tcPr>
            <w:tcW w:w="8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林大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林大和兴路门前天桥下</w:t>
            </w:r>
          </w:p>
        </w:tc>
        <w:tc>
          <w:tcPr>
            <w:tcW w:w="1311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7:18</w:t>
            </w:r>
          </w:p>
        </w:tc>
      </w:tr>
      <w:tr w:rsidR="0030358F" w:rsidRPr="000678EF" w:rsidTr="00250976">
        <w:trPr>
          <w:jc w:val="center"/>
        </w:trPr>
        <w:tc>
          <w:tcPr>
            <w:tcW w:w="8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安乐街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乐松广场公交站台前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30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311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7:20</w:t>
            </w:r>
          </w:p>
        </w:tc>
      </w:tr>
      <w:tr w:rsidR="0030358F" w:rsidRPr="000678EF" w:rsidTr="00250976">
        <w:trPr>
          <w:jc w:val="center"/>
        </w:trPr>
        <w:tc>
          <w:tcPr>
            <w:tcW w:w="8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8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电塔街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三合路公交站台前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30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311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7:25</w:t>
            </w:r>
          </w:p>
        </w:tc>
      </w:tr>
      <w:tr w:rsidR="0030358F" w:rsidRPr="000678EF" w:rsidTr="00250976">
        <w:trPr>
          <w:jc w:val="center"/>
        </w:trPr>
        <w:tc>
          <w:tcPr>
            <w:tcW w:w="8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9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母亲广场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proofErr w:type="gramStart"/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进乡街省建设</w:t>
            </w:r>
            <w:proofErr w:type="gramEnd"/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集团</w:t>
            </w:r>
          </w:p>
        </w:tc>
        <w:tc>
          <w:tcPr>
            <w:tcW w:w="1311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7:30</w:t>
            </w:r>
          </w:p>
        </w:tc>
      </w:tr>
      <w:tr w:rsidR="0030358F" w:rsidRPr="000678EF" w:rsidTr="00250976">
        <w:trPr>
          <w:jc w:val="center"/>
        </w:trPr>
        <w:tc>
          <w:tcPr>
            <w:tcW w:w="8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10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花卉市场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电碳路过花卉市场信号灯</w:t>
            </w: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20</w:t>
            </w: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米</w:t>
            </w:r>
          </w:p>
        </w:tc>
        <w:tc>
          <w:tcPr>
            <w:tcW w:w="1311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7:33</w:t>
            </w:r>
          </w:p>
        </w:tc>
      </w:tr>
      <w:tr w:rsidR="0030358F" w:rsidRPr="000678EF" w:rsidTr="00250976">
        <w:trPr>
          <w:jc w:val="center"/>
        </w:trPr>
        <w:tc>
          <w:tcPr>
            <w:tcW w:w="8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综合教学楼楼前</w:t>
            </w:r>
          </w:p>
        </w:tc>
        <w:tc>
          <w:tcPr>
            <w:tcW w:w="1311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7:45</w:t>
            </w:r>
          </w:p>
        </w:tc>
      </w:tr>
    </w:tbl>
    <w:p w:rsidR="0030358F" w:rsidRPr="000678EF" w:rsidRDefault="0030358F" w:rsidP="0030358F">
      <w:pPr>
        <w:widowControl/>
        <w:spacing w:line="440" w:lineRule="exact"/>
        <w:rPr>
          <w:rFonts w:hAnsi="宋体"/>
          <w:snapToGrid w:val="0"/>
          <w:color w:val="000000"/>
          <w:kern w:val="0"/>
          <w:sz w:val="24"/>
        </w:rPr>
      </w:pPr>
      <w:r w:rsidRPr="000678EF">
        <w:rPr>
          <w:rFonts w:hAnsi="宋体"/>
          <w:snapToGrid w:val="0"/>
          <w:color w:val="000000"/>
          <w:kern w:val="0"/>
          <w:sz w:val="24"/>
        </w:rPr>
        <w:t>2</w:t>
      </w:r>
      <w:r w:rsidRPr="000678EF">
        <w:rPr>
          <w:rFonts w:hAnsi="宋体"/>
          <w:snapToGrid w:val="0"/>
          <w:color w:val="000000"/>
          <w:kern w:val="0"/>
          <w:sz w:val="24"/>
        </w:rPr>
        <w:t>．花园街线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762"/>
        <w:gridCol w:w="5025"/>
        <w:gridCol w:w="1328"/>
      </w:tblGrid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站点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停靠点</w:t>
            </w:r>
          </w:p>
        </w:tc>
        <w:tc>
          <w:tcPr>
            <w:tcW w:w="1328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时间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花园街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花园商店门前</w:t>
            </w:r>
          </w:p>
        </w:tc>
        <w:tc>
          <w:tcPr>
            <w:tcW w:w="1328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7:00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大成街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花园街与大成街交口蟹</w:t>
            </w: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凰</w:t>
            </w:r>
            <w:proofErr w:type="gramEnd"/>
            <w:r w:rsidRPr="000678EF">
              <w:rPr>
                <w:rFonts w:hAnsi="宋体"/>
                <w:snapToGrid w:val="0"/>
                <w:kern w:val="0"/>
                <w:sz w:val="24"/>
              </w:rPr>
              <w:t>宫</w:t>
            </w:r>
          </w:p>
        </w:tc>
        <w:tc>
          <w:tcPr>
            <w:tcW w:w="1328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7:03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3</w:t>
            </w:r>
          </w:p>
        </w:tc>
        <w:tc>
          <w:tcPr>
            <w:tcW w:w="1762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先锋路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大润发超市门前</w:t>
            </w:r>
          </w:p>
        </w:tc>
        <w:tc>
          <w:tcPr>
            <w:tcW w:w="1328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7:06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4</w:t>
            </w:r>
          </w:p>
        </w:tc>
        <w:tc>
          <w:tcPr>
            <w:tcW w:w="1762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马家沟小学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宣化街马家沟小学门前</w:t>
            </w:r>
          </w:p>
        </w:tc>
        <w:tc>
          <w:tcPr>
            <w:tcW w:w="1328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7:08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5</w:t>
            </w:r>
          </w:p>
        </w:tc>
        <w:tc>
          <w:tcPr>
            <w:tcW w:w="1762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理治街</w:t>
            </w:r>
            <w:proofErr w:type="gramEnd"/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宣化街与</w:t>
            </w: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理治街交口</w:t>
            </w:r>
            <w:proofErr w:type="gramEnd"/>
            <w:r w:rsidRPr="000678EF">
              <w:rPr>
                <w:rFonts w:hAnsi="宋体"/>
                <w:snapToGrid w:val="0"/>
                <w:kern w:val="0"/>
                <w:sz w:val="24"/>
              </w:rPr>
              <w:t>前</w:t>
            </w:r>
            <w:r w:rsidRPr="000678EF">
              <w:rPr>
                <w:rFonts w:hAnsi="宋体"/>
                <w:snapToGrid w:val="0"/>
                <w:kern w:val="0"/>
                <w:sz w:val="24"/>
              </w:rPr>
              <w:t>30</w:t>
            </w:r>
            <w:r w:rsidRPr="000678EF">
              <w:rPr>
                <w:rFonts w:hAnsi="宋体"/>
                <w:snapToGrid w:val="0"/>
                <w:kern w:val="0"/>
                <w:sz w:val="24"/>
              </w:rPr>
              <w:t>米</w:t>
            </w:r>
          </w:p>
        </w:tc>
        <w:tc>
          <w:tcPr>
            <w:tcW w:w="1328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7:10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汉水路</w:t>
            </w:r>
            <w:proofErr w:type="gramEnd"/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公交车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74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号终点站</w:t>
            </w:r>
          </w:p>
        </w:tc>
        <w:tc>
          <w:tcPr>
            <w:tcW w:w="1328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7:15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万达广场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衡山路与民航路交口处后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30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328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7:17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8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六顺街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司徒街与</w:t>
            </w:r>
            <w:proofErr w:type="gramStart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五叙街</w:t>
            </w:r>
            <w:proofErr w:type="gramEnd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交口处后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30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328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7:20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9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省卫校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司徒街</w:t>
            </w:r>
            <w:proofErr w:type="gramStart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与香安街</w:t>
            </w:r>
            <w:proofErr w:type="gramEnd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交口处后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30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328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7:23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菜艺街</w:t>
            </w:r>
            <w:proofErr w:type="gramEnd"/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公滨路</w:t>
            </w:r>
            <w:proofErr w:type="gramEnd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与红旗大街转盘道前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30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328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7:25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42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公滨路</w:t>
            </w:r>
            <w:proofErr w:type="gramEnd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342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号门前</w:t>
            </w:r>
          </w:p>
        </w:tc>
        <w:tc>
          <w:tcPr>
            <w:tcW w:w="1328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7:27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公滨路</w:t>
            </w:r>
            <w:proofErr w:type="gramEnd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电信局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公滨路</w:t>
            </w:r>
            <w:proofErr w:type="gramEnd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电信局</w:t>
            </w:r>
          </w:p>
        </w:tc>
        <w:tc>
          <w:tcPr>
            <w:tcW w:w="1328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7:30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综合教学楼楼前</w:t>
            </w:r>
          </w:p>
        </w:tc>
        <w:tc>
          <w:tcPr>
            <w:tcW w:w="1328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7:45</w:t>
            </w:r>
          </w:p>
        </w:tc>
      </w:tr>
    </w:tbl>
    <w:p w:rsidR="0030358F" w:rsidRDefault="0030358F" w:rsidP="0030358F">
      <w:pPr>
        <w:widowControl/>
        <w:jc w:val="left"/>
        <w:rPr>
          <w:rFonts w:hAnsi="宋体"/>
          <w:snapToGrid w:val="0"/>
          <w:color w:val="000000"/>
          <w:kern w:val="0"/>
          <w:sz w:val="24"/>
        </w:rPr>
      </w:pPr>
      <w:r>
        <w:rPr>
          <w:rFonts w:hAnsi="宋体"/>
          <w:snapToGrid w:val="0"/>
          <w:color w:val="000000"/>
          <w:kern w:val="0"/>
          <w:sz w:val="24"/>
        </w:rPr>
        <w:br w:type="page"/>
      </w:r>
    </w:p>
    <w:p w:rsidR="0030358F" w:rsidRPr="000678EF" w:rsidRDefault="0030358F" w:rsidP="0030358F">
      <w:pPr>
        <w:widowControl/>
        <w:spacing w:line="440" w:lineRule="exact"/>
        <w:rPr>
          <w:rFonts w:hAnsi="宋体"/>
          <w:snapToGrid w:val="0"/>
          <w:color w:val="000000"/>
          <w:kern w:val="0"/>
          <w:sz w:val="24"/>
        </w:rPr>
      </w:pPr>
      <w:r w:rsidRPr="000678EF">
        <w:rPr>
          <w:rFonts w:hAnsi="宋体"/>
          <w:snapToGrid w:val="0"/>
          <w:color w:val="000000"/>
          <w:kern w:val="0"/>
          <w:sz w:val="24"/>
        </w:rPr>
        <w:lastRenderedPageBreak/>
        <w:t>3</w:t>
      </w:r>
      <w:r w:rsidRPr="000678EF">
        <w:rPr>
          <w:rFonts w:hAnsi="宋体"/>
          <w:snapToGrid w:val="0"/>
          <w:color w:val="000000"/>
          <w:kern w:val="0"/>
          <w:sz w:val="24"/>
        </w:rPr>
        <w:t>．</w:t>
      </w:r>
      <w:r w:rsidRPr="000678EF">
        <w:rPr>
          <w:rFonts w:hAnsi="宋体"/>
          <w:snapToGrid w:val="0"/>
          <w:kern w:val="0"/>
          <w:sz w:val="24"/>
        </w:rPr>
        <w:t>道里江北线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762"/>
        <w:gridCol w:w="5025"/>
        <w:gridCol w:w="1295"/>
      </w:tblGrid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站点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停靠点</w:t>
            </w:r>
          </w:p>
        </w:tc>
        <w:tc>
          <w:tcPr>
            <w:tcW w:w="129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时间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1762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Cs w:val="21"/>
              </w:rPr>
            </w:pPr>
            <w:r w:rsidRPr="000678EF">
              <w:rPr>
                <w:rFonts w:hAnsi="宋体"/>
                <w:iCs/>
                <w:snapToGrid w:val="0"/>
                <w:kern w:val="0"/>
                <w:szCs w:val="21"/>
              </w:rPr>
              <w:t>松北商大转盘道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松北大道与</w:t>
            </w:r>
            <w:proofErr w:type="gramStart"/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世</w:t>
            </w:r>
            <w:proofErr w:type="gramEnd"/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茂大道交口</w:t>
            </w:r>
          </w:p>
        </w:tc>
        <w:tc>
          <w:tcPr>
            <w:tcW w:w="129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6:30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哈尔滨银行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新阳路与安发街交口</w:t>
            </w:r>
          </w:p>
        </w:tc>
        <w:tc>
          <w:tcPr>
            <w:tcW w:w="129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6:55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3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杨楚珊中学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杨楚珊中学门前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30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29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6:57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4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新阳路家乐福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新阳路家乐福门前</w:t>
            </w:r>
          </w:p>
        </w:tc>
        <w:tc>
          <w:tcPr>
            <w:tcW w:w="129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7:00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5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康安路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新康小学门前</w:t>
            </w:r>
          </w:p>
        </w:tc>
        <w:tc>
          <w:tcPr>
            <w:tcW w:w="129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7:03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大发市场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大发市场公交站台前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30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29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7:05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清明四道街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新阳路铁路桥桥头前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30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29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7:07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8</w:t>
            </w: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林兴路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和兴路与林兴街交口处前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30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29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7:14</w:t>
            </w:r>
          </w:p>
        </w:tc>
      </w:tr>
      <w:tr w:rsidR="0030358F" w:rsidRPr="000678EF" w:rsidTr="00250976">
        <w:trPr>
          <w:jc w:val="center"/>
        </w:trPr>
        <w:tc>
          <w:tcPr>
            <w:tcW w:w="87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502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综合教学楼楼前</w:t>
            </w:r>
          </w:p>
        </w:tc>
        <w:tc>
          <w:tcPr>
            <w:tcW w:w="129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7:40</w:t>
            </w:r>
          </w:p>
        </w:tc>
      </w:tr>
    </w:tbl>
    <w:p w:rsidR="0030358F" w:rsidRPr="000678EF" w:rsidRDefault="0030358F" w:rsidP="0030358F">
      <w:pPr>
        <w:widowControl/>
        <w:spacing w:line="440" w:lineRule="exact"/>
        <w:rPr>
          <w:rFonts w:hAnsi="宋体"/>
          <w:snapToGrid w:val="0"/>
          <w:color w:val="000000"/>
          <w:kern w:val="0"/>
          <w:sz w:val="24"/>
        </w:rPr>
      </w:pPr>
      <w:r w:rsidRPr="000678EF">
        <w:rPr>
          <w:rFonts w:hAnsi="宋体"/>
          <w:snapToGrid w:val="0"/>
          <w:color w:val="000000"/>
          <w:kern w:val="0"/>
          <w:sz w:val="24"/>
        </w:rPr>
        <w:t>4</w:t>
      </w:r>
      <w:r w:rsidRPr="000678EF">
        <w:rPr>
          <w:rFonts w:hAnsi="宋体"/>
          <w:snapToGrid w:val="0"/>
          <w:color w:val="000000"/>
          <w:kern w:val="0"/>
          <w:sz w:val="24"/>
        </w:rPr>
        <w:t>．</w:t>
      </w:r>
      <w:r w:rsidRPr="000678EF">
        <w:rPr>
          <w:rFonts w:hAnsi="宋体"/>
          <w:snapToGrid w:val="0"/>
          <w:kern w:val="0"/>
          <w:sz w:val="24"/>
        </w:rPr>
        <w:t>道外线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775"/>
        <w:gridCol w:w="5025"/>
        <w:gridCol w:w="1325"/>
      </w:tblGrid>
      <w:tr w:rsidR="0030358F" w:rsidRPr="000678EF" w:rsidTr="00250976">
        <w:trPr>
          <w:jc w:val="center"/>
        </w:trPr>
        <w:tc>
          <w:tcPr>
            <w:tcW w:w="864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7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站点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停靠点</w:t>
            </w:r>
          </w:p>
        </w:tc>
        <w:tc>
          <w:tcPr>
            <w:tcW w:w="13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时间</w:t>
            </w:r>
          </w:p>
        </w:tc>
      </w:tr>
      <w:tr w:rsidR="0030358F" w:rsidRPr="000678EF" w:rsidTr="00250976">
        <w:trPr>
          <w:jc w:val="center"/>
        </w:trPr>
        <w:tc>
          <w:tcPr>
            <w:tcW w:w="864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烟厂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一曼</w:t>
            </w:r>
            <w:proofErr w:type="gramEnd"/>
            <w:r w:rsidRPr="000678EF">
              <w:rPr>
                <w:rFonts w:hAnsi="宋体"/>
                <w:snapToGrid w:val="0"/>
                <w:kern w:val="0"/>
                <w:sz w:val="24"/>
              </w:rPr>
              <w:t>街与公安街交口前</w:t>
            </w:r>
            <w:r w:rsidRPr="000678EF">
              <w:rPr>
                <w:rFonts w:hAnsi="宋体"/>
                <w:snapToGrid w:val="0"/>
                <w:kern w:val="0"/>
                <w:sz w:val="24"/>
              </w:rPr>
              <w:t>30</w:t>
            </w:r>
            <w:r w:rsidRPr="000678EF">
              <w:rPr>
                <w:rFonts w:hAnsi="宋体"/>
                <w:snapToGrid w:val="0"/>
                <w:kern w:val="0"/>
                <w:sz w:val="24"/>
              </w:rPr>
              <w:t>米</w:t>
            </w:r>
          </w:p>
        </w:tc>
        <w:tc>
          <w:tcPr>
            <w:tcW w:w="13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6:57</w:t>
            </w:r>
          </w:p>
        </w:tc>
      </w:tr>
      <w:tr w:rsidR="0030358F" w:rsidRPr="000678EF" w:rsidTr="00250976">
        <w:trPr>
          <w:jc w:val="center"/>
        </w:trPr>
        <w:tc>
          <w:tcPr>
            <w:tcW w:w="864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2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军工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南通大街船舶大厦对面地铁口</w:t>
            </w:r>
          </w:p>
        </w:tc>
        <w:tc>
          <w:tcPr>
            <w:tcW w:w="13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7:00</w:t>
            </w:r>
          </w:p>
        </w:tc>
      </w:tr>
      <w:tr w:rsidR="0030358F" w:rsidRPr="000678EF" w:rsidTr="00250976">
        <w:trPr>
          <w:jc w:val="center"/>
        </w:trPr>
        <w:tc>
          <w:tcPr>
            <w:tcW w:w="864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3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太平桥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南通大街百盛对面地铁口</w:t>
            </w:r>
          </w:p>
        </w:tc>
        <w:tc>
          <w:tcPr>
            <w:tcW w:w="13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7:02</w:t>
            </w:r>
          </w:p>
        </w:tc>
      </w:tr>
      <w:tr w:rsidR="0030358F" w:rsidRPr="000678EF" w:rsidTr="00250976">
        <w:trPr>
          <w:jc w:val="center"/>
        </w:trPr>
        <w:tc>
          <w:tcPr>
            <w:tcW w:w="864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4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工程学院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东直路工程学院地铁口</w:t>
            </w:r>
          </w:p>
        </w:tc>
        <w:tc>
          <w:tcPr>
            <w:tcW w:w="13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7:05</w:t>
            </w:r>
          </w:p>
        </w:tc>
      </w:tr>
      <w:tr w:rsidR="0030358F" w:rsidRPr="000678EF" w:rsidTr="00250976">
        <w:trPr>
          <w:jc w:val="center"/>
        </w:trPr>
        <w:tc>
          <w:tcPr>
            <w:tcW w:w="864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5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桦树街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南直路与桦树街交口公交站台富康医药</w:t>
            </w:r>
          </w:p>
        </w:tc>
        <w:tc>
          <w:tcPr>
            <w:tcW w:w="13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7:08</w:t>
            </w:r>
          </w:p>
        </w:tc>
      </w:tr>
      <w:tr w:rsidR="0030358F" w:rsidRPr="000678EF" w:rsidTr="00250976">
        <w:trPr>
          <w:jc w:val="center"/>
        </w:trPr>
        <w:tc>
          <w:tcPr>
            <w:tcW w:w="864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宏图街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南直路与宏图街</w:t>
            </w: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交口馨苑超市</w:t>
            </w:r>
            <w:proofErr w:type="gramEnd"/>
            <w:r w:rsidRPr="000678EF">
              <w:rPr>
                <w:rFonts w:hAnsi="宋体"/>
                <w:snapToGrid w:val="0"/>
                <w:kern w:val="0"/>
                <w:sz w:val="24"/>
              </w:rPr>
              <w:t>对面</w:t>
            </w:r>
          </w:p>
        </w:tc>
        <w:tc>
          <w:tcPr>
            <w:tcW w:w="13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7:11</w:t>
            </w:r>
          </w:p>
        </w:tc>
      </w:tr>
      <w:tr w:rsidR="0030358F" w:rsidRPr="000678EF" w:rsidTr="00250976">
        <w:trPr>
          <w:jc w:val="center"/>
        </w:trPr>
        <w:tc>
          <w:tcPr>
            <w:tcW w:w="864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长安城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南直路药材公司站前</w:t>
            </w:r>
            <w:r w:rsidRPr="000678EF">
              <w:rPr>
                <w:rFonts w:hAnsi="宋体"/>
                <w:snapToGrid w:val="0"/>
                <w:kern w:val="0"/>
                <w:sz w:val="24"/>
              </w:rPr>
              <w:t>20m</w:t>
            </w:r>
            <w:r w:rsidRPr="000678EF">
              <w:rPr>
                <w:rFonts w:hAnsi="宋体"/>
                <w:snapToGrid w:val="0"/>
                <w:kern w:val="0"/>
                <w:sz w:val="24"/>
              </w:rPr>
              <w:t>金色阳光幼儿园门前</w:t>
            </w:r>
          </w:p>
        </w:tc>
        <w:tc>
          <w:tcPr>
            <w:tcW w:w="13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7:14</w:t>
            </w:r>
          </w:p>
        </w:tc>
      </w:tr>
      <w:tr w:rsidR="0030358F" w:rsidRPr="000678EF" w:rsidTr="00250976">
        <w:trPr>
          <w:jc w:val="center"/>
        </w:trPr>
        <w:tc>
          <w:tcPr>
            <w:tcW w:w="864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8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药六嘉园</w:t>
            </w:r>
            <w:proofErr w:type="gramEnd"/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南直路</w:t>
            </w: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药六公交</w:t>
            </w:r>
            <w:proofErr w:type="gramEnd"/>
            <w:r w:rsidRPr="000678EF">
              <w:rPr>
                <w:rFonts w:hAnsi="宋体"/>
                <w:snapToGrid w:val="0"/>
                <w:kern w:val="0"/>
                <w:sz w:val="24"/>
              </w:rPr>
              <w:t>站台</w:t>
            </w:r>
          </w:p>
        </w:tc>
        <w:tc>
          <w:tcPr>
            <w:tcW w:w="13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7:17</w:t>
            </w:r>
          </w:p>
        </w:tc>
      </w:tr>
      <w:tr w:rsidR="0030358F" w:rsidRPr="000678EF" w:rsidTr="00250976">
        <w:trPr>
          <w:jc w:val="center"/>
        </w:trPr>
        <w:tc>
          <w:tcPr>
            <w:tcW w:w="864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9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信恒现代</w:t>
            </w:r>
            <w:proofErr w:type="gramEnd"/>
            <w:r w:rsidRPr="000678EF">
              <w:rPr>
                <w:rFonts w:hAnsi="宋体"/>
                <w:snapToGrid w:val="0"/>
                <w:kern w:val="0"/>
                <w:sz w:val="24"/>
              </w:rPr>
              <w:t>城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南直路与黄河路交口大西北面馆</w:t>
            </w:r>
          </w:p>
        </w:tc>
        <w:tc>
          <w:tcPr>
            <w:tcW w:w="13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7:19</w:t>
            </w:r>
          </w:p>
        </w:tc>
      </w:tr>
      <w:tr w:rsidR="0030358F" w:rsidRPr="000678EF" w:rsidTr="00250976">
        <w:trPr>
          <w:jc w:val="center"/>
        </w:trPr>
        <w:tc>
          <w:tcPr>
            <w:tcW w:w="864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南直路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长江路与南直路交口会展体育场（长江路上）</w:t>
            </w:r>
          </w:p>
        </w:tc>
        <w:tc>
          <w:tcPr>
            <w:tcW w:w="13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C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7:21</w:t>
            </w:r>
          </w:p>
        </w:tc>
      </w:tr>
      <w:tr w:rsidR="0030358F" w:rsidRPr="000678EF" w:rsidTr="00250976">
        <w:trPr>
          <w:jc w:val="center"/>
        </w:trPr>
        <w:tc>
          <w:tcPr>
            <w:tcW w:w="864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红旗大街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红旗大街与闽江路交口国康药品超市门前</w:t>
            </w:r>
          </w:p>
        </w:tc>
        <w:tc>
          <w:tcPr>
            <w:tcW w:w="13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7:24</w:t>
            </w:r>
          </w:p>
        </w:tc>
      </w:tr>
      <w:tr w:rsidR="0030358F" w:rsidRPr="000678EF" w:rsidTr="00250976">
        <w:trPr>
          <w:jc w:val="center"/>
        </w:trPr>
        <w:tc>
          <w:tcPr>
            <w:tcW w:w="864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汉水路</w:t>
            </w:r>
            <w:proofErr w:type="gramEnd"/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红旗大街与</w:t>
            </w:r>
            <w:proofErr w:type="gramStart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汉水路交口过</w:t>
            </w:r>
            <w:proofErr w:type="gramEnd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灯（红旗大街上）</w:t>
            </w:r>
          </w:p>
        </w:tc>
        <w:tc>
          <w:tcPr>
            <w:tcW w:w="13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C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7:25</w:t>
            </w:r>
          </w:p>
        </w:tc>
      </w:tr>
      <w:tr w:rsidR="0030358F" w:rsidRPr="000678EF" w:rsidTr="00250976">
        <w:trPr>
          <w:jc w:val="center"/>
        </w:trPr>
        <w:tc>
          <w:tcPr>
            <w:tcW w:w="864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综合教学楼楼前</w:t>
            </w:r>
          </w:p>
        </w:tc>
        <w:tc>
          <w:tcPr>
            <w:tcW w:w="13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7:50</w:t>
            </w:r>
          </w:p>
        </w:tc>
      </w:tr>
    </w:tbl>
    <w:p w:rsidR="0030358F" w:rsidRPr="000678EF" w:rsidRDefault="0030358F" w:rsidP="0030358F">
      <w:pPr>
        <w:widowControl/>
        <w:spacing w:line="440" w:lineRule="exact"/>
        <w:rPr>
          <w:rFonts w:hAnsi="宋体"/>
          <w:snapToGrid w:val="0"/>
          <w:color w:val="000000"/>
          <w:kern w:val="0"/>
          <w:sz w:val="24"/>
        </w:rPr>
      </w:pPr>
      <w:r w:rsidRPr="000678EF">
        <w:rPr>
          <w:rFonts w:hAnsi="宋体"/>
          <w:snapToGrid w:val="0"/>
          <w:color w:val="000000"/>
          <w:kern w:val="0"/>
          <w:sz w:val="24"/>
        </w:rPr>
        <w:t>5</w:t>
      </w:r>
      <w:r w:rsidRPr="000678EF">
        <w:rPr>
          <w:rFonts w:hAnsi="宋体"/>
          <w:snapToGrid w:val="0"/>
          <w:color w:val="000000"/>
          <w:kern w:val="0"/>
          <w:sz w:val="24"/>
        </w:rPr>
        <w:t>．</w:t>
      </w:r>
      <w:r w:rsidRPr="000678EF">
        <w:rPr>
          <w:rFonts w:hAnsi="宋体"/>
          <w:snapToGrid w:val="0"/>
          <w:kern w:val="0"/>
          <w:sz w:val="24"/>
        </w:rPr>
        <w:t>银行小区线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775"/>
        <w:gridCol w:w="5025"/>
        <w:gridCol w:w="1207"/>
      </w:tblGrid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站点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停靠点</w:t>
            </w:r>
          </w:p>
        </w:tc>
        <w:tc>
          <w:tcPr>
            <w:tcW w:w="120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时间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银行小区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河源小区大门口</w:t>
            </w:r>
          </w:p>
        </w:tc>
        <w:tc>
          <w:tcPr>
            <w:tcW w:w="120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6:55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2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安隆街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安隆街与安顺街交口</w:t>
            </w:r>
          </w:p>
        </w:tc>
        <w:tc>
          <w:tcPr>
            <w:tcW w:w="120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7:05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3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经纬三道街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北安街中央红超市对面</w:t>
            </w:r>
          </w:p>
        </w:tc>
        <w:tc>
          <w:tcPr>
            <w:tcW w:w="120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7:08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4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经纬街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三精肾病医院前</w:t>
            </w: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30</w:t>
            </w: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米</w:t>
            </w:r>
          </w:p>
        </w:tc>
        <w:tc>
          <w:tcPr>
            <w:tcW w:w="120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7:10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lastRenderedPageBreak/>
              <w:t>5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哈站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红军街与建筑街交口汇丰照相机</w:t>
            </w:r>
          </w:p>
        </w:tc>
        <w:tc>
          <w:tcPr>
            <w:tcW w:w="120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7:14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工人文化宫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过街天桥下</w:t>
            </w:r>
          </w:p>
        </w:tc>
        <w:tc>
          <w:tcPr>
            <w:tcW w:w="120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7:17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文昌街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中山路蓝天宾馆对面</w:t>
            </w:r>
          </w:p>
        </w:tc>
        <w:tc>
          <w:tcPr>
            <w:tcW w:w="120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7:20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综合教学楼楼前</w:t>
            </w:r>
          </w:p>
        </w:tc>
        <w:tc>
          <w:tcPr>
            <w:tcW w:w="120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7:45</w:t>
            </w:r>
          </w:p>
        </w:tc>
      </w:tr>
    </w:tbl>
    <w:p w:rsidR="0030358F" w:rsidRPr="000678EF" w:rsidRDefault="0030358F" w:rsidP="0030358F">
      <w:pPr>
        <w:widowControl/>
        <w:spacing w:line="440" w:lineRule="exact"/>
        <w:rPr>
          <w:rFonts w:hAnsi="宋体"/>
          <w:snapToGrid w:val="0"/>
          <w:color w:val="000000"/>
          <w:kern w:val="0"/>
          <w:sz w:val="24"/>
        </w:rPr>
      </w:pPr>
      <w:r w:rsidRPr="000678EF">
        <w:rPr>
          <w:rFonts w:hAnsi="宋体"/>
          <w:snapToGrid w:val="0"/>
          <w:color w:val="000000"/>
          <w:kern w:val="0"/>
          <w:sz w:val="24"/>
        </w:rPr>
        <w:t>6</w:t>
      </w:r>
      <w:r w:rsidRPr="000678EF">
        <w:rPr>
          <w:rFonts w:hAnsi="宋体"/>
          <w:snapToGrid w:val="0"/>
          <w:color w:val="000000"/>
          <w:kern w:val="0"/>
          <w:sz w:val="24"/>
        </w:rPr>
        <w:t>．花卉市场线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787"/>
        <w:gridCol w:w="5025"/>
        <w:gridCol w:w="1232"/>
      </w:tblGrid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8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站点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停靠点</w:t>
            </w:r>
          </w:p>
        </w:tc>
        <w:tc>
          <w:tcPr>
            <w:tcW w:w="1232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时间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178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远大都市绿洲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远大都市绿洲公交站后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30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232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6:57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2</w:t>
            </w:r>
          </w:p>
        </w:tc>
        <w:tc>
          <w:tcPr>
            <w:tcW w:w="178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大众家园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保健路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43</w:t>
            </w: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号榆林镇筋饼门前</w:t>
            </w:r>
          </w:p>
        </w:tc>
        <w:tc>
          <w:tcPr>
            <w:tcW w:w="1232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7:00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3</w:t>
            </w:r>
          </w:p>
        </w:tc>
        <w:tc>
          <w:tcPr>
            <w:tcW w:w="178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黑大校区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测绘路黑大家属区</w:t>
            </w:r>
          </w:p>
        </w:tc>
        <w:tc>
          <w:tcPr>
            <w:tcW w:w="1232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7:05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4</w:t>
            </w:r>
          </w:p>
        </w:tc>
        <w:tc>
          <w:tcPr>
            <w:tcW w:w="178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投资专科学校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学府三道街</w:t>
            </w:r>
          </w:p>
        </w:tc>
        <w:tc>
          <w:tcPr>
            <w:tcW w:w="1232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iCs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iCs/>
                <w:snapToGrid w:val="0"/>
                <w:kern w:val="0"/>
                <w:sz w:val="24"/>
              </w:rPr>
              <w:t>7:07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5</w:t>
            </w:r>
          </w:p>
        </w:tc>
        <w:tc>
          <w:tcPr>
            <w:tcW w:w="178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动力消防队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动力消防队门前</w:t>
            </w:r>
          </w:p>
        </w:tc>
        <w:tc>
          <w:tcPr>
            <w:tcW w:w="1232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7:10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178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亚麻厂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民生路转弯处</w:t>
            </w:r>
          </w:p>
        </w:tc>
        <w:tc>
          <w:tcPr>
            <w:tcW w:w="1232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7:15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</w:t>
            </w:r>
          </w:p>
        </w:tc>
        <w:tc>
          <w:tcPr>
            <w:tcW w:w="178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香滨路</w:t>
            </w:r>
            <w:proofErr w:type="gramEnd"/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民生路（</w:t>
            </w:r>
            <w:proofErr w:type="gramStart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香滨路</w:t>
            </w:r>
            <w:proofErr w:type="gramEnd"/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公交站台附近）</w:t>
            </w:r>
          </w:p>
        </w:tc>
        <w:tc>
          <w:tcPr>
            <w:tcW w:w="1232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7:18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综合教学楼楼前</w:t>
            </w:r>
          </w:p>
        </w:tc>
        <w:tc>
          <w:tcPr>
            <w:tcW w:w="1232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7:40</w:t>
            </w:r>
          </w:p>
        </w:tc>
      </w:tr>
    </w:tbl>
    <w:p w:rsidR="0030358F" w:rsidRPr="000678EF" w:rsidRDefault="0030358F" w:rsidP="0030358F">
      <w:pPr>
        <w:widowControl/>
        <w:spacing w:line="440" w:lineRule="exact"/>
        <w:rPr>
          <w:rFonts w:hAnsi="宋体"/>
          <w:snapToGrid w:val="0"/>
          <w:color w:val="000000"/>
          <w:kern w:val="0"/>
          <w:sz w:val="24"/>
        </w:rPr>
      </w:pPr>
      <w:r w:rsidRPr="000678EF">
        <w:rPr>
          <w:rFonts w:hAnsi="宋体"/>
          <w:snapToGrid w:val="0"/>
          <w:color w:val="000000"/>
          <w:kern w:val="0"/>
          <w:sz w:val="24"/>
        </w:rPr>
        <w:t>7</w:t>
      </w:r>
      <w:r w:rsidRPr="000678EF">
        <w:rPr>
          <w:rFonts w:hAnsi="宋体"/>
          <w:snapToGrid w:val="0"/>
          <w:color w:val="000000"/>
          <w:kern w:val="0"/>
          <w:sz w:val="24"/>
        </w:rPr>
        <w:t>．</w:t>
      </w:r>
      <w:r w:rsidRPr="000678EF">
        <w:rPr>
          <w:rFonts w:hAnsi="宋体"/>
          <w:snapToGrid w:val="0"/>
          <w:kern w:val="0"/>
          <w:sz w:val="24"/>
        </w:rPr>
        <w:t>群力哈西线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775"/>
        <w:gridCol w:w="5025"/>
        <w:gridCol w:w="1480"/>
      </w:tblGrid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75" w:type="dxa"/>
            <w:vAlign w:val="center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站点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停靠点</w:t>
            </w:r>
          </w:p>
        </w:tc>
        <w:tc>
          <w:tcPr>
            <w:tcW w:w="14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color w:val="00000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color w:val="000000"/>
                <w:kern w:val="0"/>
                <w:sz w:val="24"/>
              </w:rPr>
              <w:t>时间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关东古巷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景</w:t>
            </w: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江东路</w:t>
            </w:r>
            <w:proofErr w:type="gramEnd"/>
            <w:r w:rsidRPr="000678EF">
              <w:rPr>
                <w:rFonts w:hAnsi="宋体"/>
                <w:snapToGrid w:val="0"/>
                <w:kern w:val="0"/>
                <w:sz w:val="24"/>
              </w:rPr>
              <w:t>与群力第五大道交口家得乐超市</w:t>
            </w:r>
          </w:p>
        </w:tc>
        <w:tc>
          <w:tcPr>
            <w:tcW w:w="14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6:30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2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兴江路</w:t>
            </w:r>
            <w:proofErr w:type="gramEnd"/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兴江路</w:t>
            </w:r>
            <w:proofErr w:type="gramEnd"/>
            <w:r w:rsidRPr="000678EF">
              <w:rPr>
                <w:rFonts w:hAnsi="宋体"/>
                <w:snapToGrid w:val="0"/>
                <w:kern w:val="0"/>
                <w:sz w:val="24"/>
              </w:rPr>
              <w:t>与群力第一大道</w:t>
            </w: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交口过</w:t>
            </w:r>
            <w:proofErr w:type="gramEnd"/>
            <w:r w:rsidRPr="000678EF">
              <w:rPr>
                <w:rFonts w:hAnsi="宋体"/>
                <w:snapToGrid w:val="0"/>
                <w:kern w:val="0"/>
                <w:sz w:val="24"/>
              </w:rPr>
              <w:t>灯口</w:t>
            </w:r>
          </w:p>
        </w:tc>
        <w:tc>
          <w:tcPr>
            <w:tcW w:w="14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6:37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3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丽江路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丽江路与群力第一大道交口公交站台</w:t>
            </w: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银泰城</w:t>
            </w:r>
            <w:proofErr w:type="gramEnd"/>
          </w:p>
        </w:tc>
        <w:tc>
          <w:tcPr>
            <w:tcW w:w="14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6:40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4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体育公园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丽江路与群力大道交口翠湖天地小月亮超市</w:t>
            </w:r>
          </w:p>
        </w:tc>
        <w:tc>
          <w:tcPr>
            <w:tcW w:w="14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6:43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5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医大群力分院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丽江路与群力第七大道交口家得乐超市对面</w:t>
            </w:r>
          </w:p>
        </w:tc>
        <w:tc>
          <w:tcPr>
            <w:tcW w:w="14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6:46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哈西站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哈尔滨大街与</w:t>
            </w: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中兴左街交口</w:t>
            </w:r>
            <w:proofErr w:type="gramEnd"/>
            <w:r w:rsidRPr="000678EF">
              <w:rPr>
                <w:rFonts w:hAnsi="宋体"/>
                <w:snapToGrid w:val="0"/>
                <w:kern w:val="0"/>
                <w:sz w:val="24"/>
              </w:rPr>
              <w:t>金爵万象对面</w:t>
            </w:r>
          </w:p>
        </w:tc>
        <w:tc>
          <w:tcPr>
            <w:tcW w:w="14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6:53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宜家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复旦街与哈西大街交口公交站台</w:t>
            </w:r>
          </w:p>
        </w:tc>
        <w:tc>
          <w:tcPr>
            <w:tcW w:w="14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6:56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8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学</w:t>
            </w: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苑嘉园</w:t>
            </w:r>
            <w:proofErr w:type="gramEnd"/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复旦</w:t>
            </w: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街哈药小区</w:t>
            </w:r>
            <w:proofErr w:type="gramEnd"/>
            <w:r w:rsidRPr="000678EF">
              <w:rPr>
                <w:rFonts w:hAnsi="宋体"/>
                <w:snapToGrid w:val="0"/>
                <w:kern w:val="0"/>
                <w:sz w:val="24"/>
              </w:rPr>
              <w:t>公交站台</w:t>
            </w:r>
          </w:p>
        </w:tc>
        <w:tc>
          <w:tcPr>
            <w:tcW w:w="14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6:59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9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医大二院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保健路医大二院</w:t>
            </w:r>
            <w:r w:rsidRPr="000678EF">
              <w:rPr>
                <w:rFonts w:hAnsi="宋体"/>
                <w:snapToGrid w:val="0"/>
                <w:kern w:val="0"/>
                <w:sz w:val="24"/>
              </w:rPr>
              <w:t>1</w:t>
            </w:r>
            <w:r w:rsidRPr="000678EF">
              <w:rPr>
                <w:rFonts w:hAnsi="宋体"/>
                <w:snapToGrid w:val="0"/>
                <w:kern w:val="0"/>
                <w:sz w:val="24"/>
              </w:rPr>
              <w:t>号门</w:t>
            </w:r>
          </w:p>
        </w:tc>
        <w:tc>
          <w:tcPr>
            <w:tcW w:w="14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7:05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10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香坊检察院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松</w:t>
            </w:r>
            <w:proofErr w:type="gramStart"/>
            <w:r w:rsidRPr="000678EF">
              <w:rPr>
                <w:rFonts w:hAnsi="宋体"/>
                <w:snapToGrid w:val="0"/>
                <w:kern w:val="0"/>
                <w:sz w:val="24"/>
              </w:rPr>
              <w:t>海路香</w:t>
            </w:r>
            <w:proofErr w:type="gramEnd"/>
            <w:r w:rsidRPr="000678EF">
              <w:rPr>
                <w:rFonts w:hAnsi="宋体"/>
                <w:snapToGrid w:val="0"/>
                <w:kern w:val="0"/>
                <w:sz w:val="24"/>
              </w:rPr>
              <w:t>坊检察院门口</w:t>
            </w:r>
          </w:p>
        </w:tc>
        <w:tc>
          <w:tcPr>
            <w:tcW w:w="14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7:15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11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劳动公园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松海路恒大御景湾</w:t>
            </w:r>
          </w:p>
        </w:tc>
        <w:tc>
          <w:tcPr>
            <w:tcW w:w="14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7:20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12</w:t>
            </w: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阳光绿景小区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通乡街</w:t>
            </w:r>
            <w:r w:rsidRPr="000678EF">
              <w:rPr>
                <w:rFonts w:hAnsi="宋体"/>
                <w:snapToGrid w:val="0"/>
                <w:kern w:val="0"/>
                <w:sz w:val="24"/>
              </w:rPr>
              <w:t>163</w:t>
            </w:r>
            <w:r w:rsidRPr="000678EF">
              <w:rPr>
                <w:rFonts w:hAnsi="宋体"/>
                <w:snapToGrid w:val="0"/>
                <w:kern w:val="0"/>
                <w:sz w:val="24"/>
              </w:rPr>
              <w:t>号路政管理处门前</w:t>
            </w:r>
          </w:p>
        </w:tc>
        <w:tc>
          <w:tcPr>
            <w:tcW w:w="14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7:22</w:t>
            </w:r>
          </w:p>
        </w:tc>
      </w:tr>
      <w:tr w:rsidR="0030358F" w:rsidRPr="000678EF" w:rsidTr="00250976">
        <w:trPr>
          <w:jc w:val="center"/>
        </w:trPr>
        <w:tc>
          <w:tcPr>
            <w:tcW w:w="837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</w:p>
        </w:tc>
        <w:tc>
          <w:tcPr>
            <w:tcW w:w="177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学校</w:t>
            </w:r>
          </w:p>
        </w:tc>
        <w:tc>
          <w:tcPr>
            <w:tcW w:w="5025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综合教学楼楼前</w:t>
            </w:r>
          </w:p>
        </w:tc>
        <w:tc>
          <w:tcPr>
            <w:tcW w:w="1480" w:type="dxa"/>
          </w:tcPr>
          <w:p w:rsidR="0030358F" w:rsidRPr="000678EF" w:rsidRDefault="0030358F" w:rsidP="00250976">
            <w:pPr>
              <w:spacing w:line="440" w:lineRule="exact"/>
              <w:jc w:val="center"/>
              <w:rPr>
                <w:rFonts w:hAnsi="宋体"/>
                <w:snapToGrid w:val="0"/>
                <w:kern w:val="0"/>
                <w:sz w:val="24"/>
              </w:rPr>
            </w:pPr>
            <w:r w:rsidRPr="000678EF">
              <w:rPr>
                <w:rFonts w:hAnsi="宋体"/>
                <w:snapToGrid w:val="0"/>
                <w:kern w:val="0"/>
                <w:sz w:val="24"/>
              </w:rPr>
              <w:t>7:50</w:t>
            </w:r>
          </w:p>
        </w:tc>
      </w:tr>
    </w:tbl>
    <w:p w:rsidR="0030358F" w:rsidRPr="000678EF" w:rsidRDefault="0030358F" w:rsidP="0030358F">
      <w:pPr>
        <w:widowControl/>
        <w:jc w:val="left"/>
        <w:rPr>
          <w:rFonts w:ascii="宋体" w:hAnsi="宋体"/>
          <w:kern w:val="0"/>
          <w:sz w:val="24"/>
        </w:rPr>
      </w:pPr>
    </w:p>
    <w:p w:rsidR="0030358F" w:rsidRDefault="0030358F" w:rsidP="0030358F">
      <w:pPr>
        <w:rPr>
          <w:color w:val="000000"/>
        </w:rPr>
      </w:pPr>
    </w:p>
    <w:p w:rsidR="0030358F" w:rsidRPr="00F66393" w:rsidRDefault="0030358F" w:rsidP="0030358F">
      <w:pPr>
        <w:rPr>
          <w:b/>
          <w:sz w:val="36"/>
          <w:szCs w:val="36"/>
        </w:rPr>
      </w:pPr>
    </w:p>
    <w:p w:rsidR="00FA4A9E" w:rsidRDefault="00FA4A9E"/>
    <w:sectPr w:rsidR="00FA4A9E" w:rsidSect="00560753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8F"/>
    <w:rsid w:val="0030358F"/>
    <w:rsid w:val="00F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哈尔滨金融学院</dc:creator>
  <cp:lastModifiedBy>哈尔滨金融学院</cp:lastModifiedBy>
  <cp:revision>1</cp:revision>
  <dcterms:created xsi:type="dcterms:W3CDTF">2022-06-18T00:34:00Z</dcterms:created>
  <dcterms:modified xsi:type="dcterms:W3CDTF">2022-06-18T00:35:00Z</dcterms:modified>
</cp:coreProperties>
</file>